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48" w:rsidRDefault="001D407A" w:rsidP="001D407A">
      <w:pPr>
        <w:jc w:val="center"/>
        <w:rPr>
          <w:b/>
          <w:sz w:val="24"/>
          <w:szCs w:val="24"/>
          <w:u w:val="single"/>
        </w:rPr>
      </w:pPr>
      <w:r w:rsidRPr="001D407A">
        <w:rPr>
          <w:b/>
          <w:sz w:val="24"/>
          <w:szCs w:val="24"/>
          <w:u w:val="single"/>
        </w:rPr>
        <w:t>Technická specifikace</w:t>
      </w:r>
    </w:p>
    <w:p w:rsidR="00F20F17" w:rsidRPr="00F20F17" w:rsidRDefault="00002FD0" w:rsidP="00F20F17">
      <w:pPr>
        <w:rPr>
          <w:sz w:val="24"/>
          <w:szCs w:val="24"/>
        </w:rPr>
      </w:pPr>
      <w:r>
        <w:rPr>
          <w:sz w:val="24"/>
          <w:szCs w:val="24"/>
        </w:rPr>
        <w:t>Heliový pyknometr musí vyhovovat následujícím technickým požadavkům:</w:t>
      </w:r>
    </w:p>
    <w:p w:rsidR="00202553" w:rsidRDefault="00002FD0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zabudovaná regulace teploty </w:t>
      </w:r>
      <w:r w:rsidR="00202553">
        <w:rPr>
          <w:sz w:val="24"/>
          <w:szCs w:val="24"/>
        </w:rPr>
        <w:t>zahrnující interval 20 – 30 °C,</w:t>
      </w:r>
    </w:p>
    <w:p w:rsidR="00F20F17" w:rsidRDefault="00202553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měření</w:t>
      </w:r>
      <w:r w:rsidR="00002FD0">
        <w:rPr>
          <w:sz w:val="24"/>
          <w:szCs w:val="24"/>
        </w:rPr>
        <w:t xml:space="preserve"> bez nutnosti externího termostatu</w:t>
      </w:r>
      <w:r w:rsidR="00F20F17">
        <w:rPr>
          <w:sz w:val="24"/>
          <w:szCs w:val="24"/>
        </w:rPr>
        <w:t>,</w:t>
      </w:r>
    </w:p>
    <w:p w:rsidR="0046405E" w:rsidRDefault="00002FD0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přesnost stanovení teploty ≤ 0,01 °C při 20 °C</w:t>
      </w:r>
      <w:r w:rsidR="00BF26D9">
        <w:rPr>
          <w:sz w:val="24"/>
          <w:szCs w:val="24"/>
        </w:rPr>
        <w:t>,</w:t>
      </w:r>
    </w:p>
    <w:p w:rsidR="00BF26D9" w:rsidRDefault="00002FD0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rozlišení tlaku ≤ 0,001 </w:t>
      </w:r>
      <w:proofErr w:type="spellStart"/>
      <w:r>
        <w:rPr>
          <w:sz w:val="24"/>
          <w:szCs w:val="24"/>
        </w:rPr>
        <w:t>kPa</w:t>
      </w:r>
      <w:proofErr w:type="spellEnd"/>
      <w:r w:rsidR="00E14495">
        <w:rPr>
          <w:sz w:val="24"/>
          <w:szCs w:val="24"/>
        </w:rPr>
        <w:t>,</w:t>
      </w:r>
    </w:p>
    <w:p w:rsidR="00E14495" w:rsidRDefault="00002FD0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záznam údajů o teplotě a tlaku v průběhu měření</w:t>
      </w:r>
      <w:r w:rsidR="00E14495">
        <w:rPr>
          <w:sz w:val="24"/>
          <w:szCs w:val="24"/>
        </w:rPr>
        <w:t>,</w:t>
      </w:r>
    </w:p>
    <w:p w:rsidR="00E14495" w:rsidRDefault="00002FD0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možnost kalibrace obsluhou</w:t>
      </w:r>
      <w:r w:rsidR="00E14495">
        <w:rPr>
          <w:sz w:val="24"/>
          <w:szCs w:val="24"/>
        </w:rPr>
        <w:t>,</w:t>
      </w:r>
    </w:p>
    <w:p w:rsidR="00C64B76" w:rsidRDefault="00394BF9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objem pracovní komory nejméně 20 cm</w:t>
      </w:r>
      <w:r w:rsidRPr="00394BF9">
        <w:rPr>
          <w:sz w:val="24"/>
          <w:szCs w:val="24"/>
          <w:vertAlign w:val="superscript"/>
        </w:rPr>
        <w:t>3</w:t>
      </w:r>
      <w:r w:rsidR="00C64B76">
        <w:rPr>
          <w:sz w:val="24"/>
          <w:szCs w:val="24"/>
        </w:rPr>
        <w:t>,</w:t>
      </w:r>
    </w:p>
    <w:p w:rsidR="00C64B76" w:rsidRDefault="00394BF9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možnost připojení k PC</w:t>
      </w:r>
      <w:r w:rsidR="00C64B76">
        <w:rPr>
          <w:sz w:val="24"/>
          <w:szCs w:val="24"/>
        </w:rPr>
        <w:t>,</w:t>
      </w:r>
      <w:r>
        <w:rPr>
          <w:sz w:val="24"/>
          <w:szCs w:val="24"/>
        </w:rPr>
        <w:t xml:space="preserve"> transportu naměřených dat a jejich následné </w:t>
      </w:r>
      <w:r w:rsidR="00202553">
        <w:rPr>
          <w:sz w:val="24"/>
          <w:szCs w:val="24"/>
        </w:rPr>
        <w:t>archivaci</w:t>
      </w:r>
      <w:r w:rsidR="002562B8">
        <w:rPr>
          <w:sz w:val="24"/>
          <w:szCs w:val="24"/>
        </w:rPr>
        <w:t>.</w:t>
      </w:r>
    </w:p>
    <w:p w:rsidR="00B8370B" w:rsidRPr="00211955" w:rsidRDefault="00211955" w:rsidP="001D407A">
      <w:pPr>
        <w:rPr>
          <w:sz w:val="24"/>
          <w:szCs w:val="24"/>
        </w:rPr>
      </w:pPr>
      <w:r w:rsidRPr="00211955">
        <w:rPr>
          <w:sz w:val="24"/>
          <w:szCs w:val="24"/>
        </w:rPr>
        <w:t>Součástí dodávky musí být:</w:t>
      </w:r>
    </w:p>
    <w:p w:rsidR="001719A7" w:rsidRDefault="00394BF9" w:rsidP="002119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standardy pro kalibraci přístroje</w:t>
      </w:r>
      <w:r w:rsidR="001719A7">
        <w:rPr>
          <w:sz w:val="24"/>
          <w:szCs w:val="24"/>
        </w:rPr>
        <w:t>,</w:t>
      </w:r>
    </w:p>
    <w:p w:rsidR="00211955" w:rsidRDefault="00004A92" w:rsidP="002119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veškeré </w:t>
      </w:r>
      <w:r w:rsidR="00B248A4">
        <w:rPr>
          <w:sz w:val="24"/>
          <w:szCs w:val="24"/>
        </w:rPr>
        <w:t xml:space="preserve">další </w:t>
      </w:r>
      <w:r>
        <w:rPr>
          <w:sz w:val="24"/>
          <w:szCs w:val="24"/>
        </w:rPr>
        <w:t xml:space="preserve">pomůcky a </w:t>
      </w:r>
      <w:r w:rsidR="00595A81">
        <w:rPr>
          <w:sz w:val="24"/>
          <w:szCs w:val="24"/>
        </w:rPr>
        <w:t xml:space="preserve">příslušenství umožňující </w:t>
      </w:r>
      <w:r w:rsidR="00BD2A52">
        <w:rPr>
          <w:sz w:val="24"/>
          <w:szCs w:val="24"/>
        </w:rPr>
        <w:t>měření</w:t>
      </w:r>
      <w:r w:rsidR="00202553">
        <w:rPr>
          <w:sz w:val="24"/>
          <w:szCs w:val="24"/>
        </w:rPr>
        <w:t xml:space="preserve"> a transport dat</w:t>
      </w:r>
      <w:r w:rsidR="00595A81">
        <w:rPr>
          <w:sz w:val="24"/>
          <w:szCs w:val="24"/>
        </w:rPr>
        <w:t xml:space="preserve"> (</w:t>
      </w:r>
      <w:r w:rsidR="00B248A4">
        <w:rPr>
          <w:sz w:val="24"/>
          <w:szCs w:val="24"/>
        </w:rPr>
        <w:t>propojovací</w:t>
      </w:r>
      <w:r w:rsidR="00AC0FAC">
        <w:rPr>
          <w:sz w:val="24"/>
          <w:szCs w:val="24"/>
        </w:rPr>
        <w:t xml:space="preserve"> kabely</w:t>
      </w:r>
      <w:r w:rsidR="00B248A4">
        <w:rPr>
          <w:sz w:val="24"/>
          <w:szCs w:val="24"/>
        </w:rPr>
        <w:t xml:space="preserve"> </w:t>
      </w:r>
      <w:r w:rsidR="00AC0FAC">
        <w:rPr>
          <w:sz w:val="24"/>
          <w:szCs w:val="24"/>
        </w:rPr>
        <w:t>apod.),</w:t>
      </w:r>
    </w:p>
    <w:p w:rsidR="00211955" w:rsidRDefault="00211955" w:rsidP="002119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instalace zařízení včetně všech </w:t>
      </w:r>
      <w:r w:rsidR="004A4C39">
        <w:rPr>
          <w:sz w:val="24"/>
          <w:szCs w:val="24"/>
        </w:rPr>
        <w:t>souvisejících</w:t>
      </w:r>
      <w:r>
        <w:rPr>
          <w:sz w:val="24"/>
          <w:szCs w:val="24"/>
        </w:rPr>
        <w:t xml:space="preserve"> činností (balení, </w:t>
      </w:r>
      <w:r w:rsidR="00C5462C">
        <w:rPr>
          <w:sz w:val="24"/>
          <w:szCs w:val="24"/>
        </w:rPr>
        <w:t>doprava</w:t>
      </w:r>
      <w:r w:rsidR="004A4C39">
        <w:rPr>
          <w:sz w:val="24"/>
          <w:szCs w:val="24"/>
        </w:rPr>
        <w:t>,</w:t>
      </w:r>
      <w:r w:rsidR="00C5462C">
        <w:rPr>
          <w:sz w:val="24"/>
          <w:szCs w:val="24"/>
        </w:rPr>
        <w:t xml:space="preserve"> likvidace odpadů apod.),</w:t>
      </w:r>
    </w:p>
    <w:p w:rsidR="00C5462C" w:rsidRDefault="00C5462C" w:rsidP="002119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dokumentace včetně návodu v českém jazyce,</w:t>
      </w:r>
    </w:p>
    <w:p w:rsidR="001719A7" w:rsidRDefault="001719A7" w:rsidP="001719A7">
      <w:pPr>
        <w:rPr>
          <w:sz w:val="24"/>
          <w:szCs w:val="24"/>
        </w:rPr>
      </w:pPr>
      <w:r>
        <w:rPr>
          <w:sz w:val="24"/>
          <w:szCs w:val="24"/>
        </w:rPr>
        <w:t>Součástí dodávky ne</w:t>
      </w:r>
      <w:r w:rsidR="00EB55F4">
        <w:rPr>
          <w:sz w:val="24"/>
          <w:szCs w:val="24"/>
        </w:rPr>
        <w:t>ní</w:t>
      </w:r>
      <w:r>
        <w:rPr>
          <w:sz w:val="24"/>
          <w:szCs w:val="24"/>
        </w:rPr>
        <w:t xml:space="preserve"> zdroj </w:t>
      </w:r>
      <w:r w:rsidR="00202553">
        <w:rPr>
          <w:sz w:val="24"/>
          <w:szCs w:val="24"/>
        </w:rPr>
        <w:t>helia</w:t>
      </w:r>
      <w:r>
        <w:rPr>
          <w:sz w:val="24"/>
          <w:szCs w:val="24"/>
        </w:rPr>
        <w:t xml:space="preserve">. </w:t>
      </w:r>
    </w:p>
    <w:p w:rsidR="002B335E" w:rsidRDefault="002B335E" w:rsidP="001719A7">
      <w:pPr>
        <w:rPr>
          <w:sz w:val="24"/>
          <w:szCs w:val="24"/>
        </w:rPr>
      </w:pPr>
    </w:p>
    <w:p w:rsidR="002B335E" w:rsidRDefault="002B335E" w:rsidP="001719A7">
      <w:pPr>
        <w:rPr>
          <w:sz w:val="24"/>
          <w:szCs w:val="24"/>
        </w:rPr>
      </w:pPr>
    </w:p>
    <w:p w:rsidR="002562B8" w:rsidRDefault="002562B8" w:rsidP="001719A7">
      <w:pPr>
        <w:rPr>
          <w:sz w:val="24"/>
          <w:szCs w:val="24"/>
        </w:rPr>
      </w:pPr>
    </w:p>
    <w:p w:rsidR="002562B8" w:rsidRDefault="002562B8" w:rsidP="001719A7">
      <w:pPr>
        <w:rPr>
          <w:sz w:val="24"/>
          <w:szCs w:val="24"/>
        </w:rPr>
      </w:pPr>
    </w:p>
    <w:p w:rsidR="009A18A3" w:rsidRDefault="009A18A3" w:rsidP="0047365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B335E" w:rsidRDefault="002B335E" w:rsidP="00B61561">
      <w:pPr>
        <w:rPr>
          <w:sz w:val="24"/>
          <w:szCs w:val="24"/>
        </w:rPr>
      </w:pPr>
    </w:p>
    <w:p w:rsidR="001D312C" w:rsidRDefault="001D312C" w:rsidP="00B61561">
      <w:pPr>
        <w:rPr>
          <w:sz w:val="24"/>
          <w:szCs w:val="24"/>
        </w:rPr>
      </w:pPr>
    </w:p>
    <w:p w:rsidR="00026D19" w:rsidRDefault="00026D19" w:rsidP="00B61561">
      <w:pPr>
        <w:rPr>
          <w:sz w:val="24"/>
          <w:szCs w:val="24"/>
        </w:rPr>
      </w:pPr>
    </w:p>
    <w:p w:rsidR="008804E8" w:rsidRPr="00B61561" w:rsidRDefault="008804E8" w:rsidP="00B61561">
      <w:pPr>
        <w:rPr>
          <w:sz w:val="24"/>
          <w:szCs w:val="24"/>
        </w:rPr>
      </w:pPr>
    </w:p>
    <w:p w:rsidR="0047365D" w:rsidRPr="0047365D" w:rsidRDefault="0047365D" w:rsidP="0047365D">
      <w:pPr>
        <w:rPr>
          <w:sz w:val="24"/>
          <w:szCs w:val="24"/>
        </w:rPr>
      </w:pPr>
    </w:p>
    <w:sectPr w:rsidR="0047365D" w:rsidRPr="00473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A3A" w:rsidRDefault="005B2A3A" w:rsidP="00D75866">
      <w:pPr>
        <w:spacing w:after="0" w:line="240" w:lineRule="auto"/>
      </w:pPr>
      <w:r>
        <w:separator/>
      </w:r>
    </w:p>
  </w:endnote>
  <w:endnote w:type="continuationSeparator" w:id="0">
    <w:p w:rsidR="005B2A3A" w:rsidRDefault="005B2A3A" w:rsidP="00D7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866" w:rsidRDefault="00D758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866" w:rsidRDefault="00D758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866" w:rsidRDefault="00D758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A3A" w:rsidRDefault="005B2A3A" w:rsidP="00D75866">
      <w:pPr>
        <w:spacing w:after="0" w:line="240" w:lineRule="auto"/>
      </w:pPr>
      <w:r>
        <w:separator/>
      </w:r>
    </w:p>
  </w:footnote>
  <w:footnote w:type="continuationSeparator" w:id="0">
    <w:p w:rsidR="005B2A3A" w:rsidRDefault="005B2A3A" w:rsidP="00D7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866" w:rsidRDefault="00D758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866" w:rsidRDefault="00D75866" w:rsidP="00D75866">
    <w:pPr>
      <w:pStyle w:val="Zhlav"/>
    </w:pPr>
    <w:r>
      <w:t>Příloha č. 2 Zadávací dokumentace – „</w:t>
    </w:r>
    <w:bookmarkStart w:id="0" w:name="_GoBack"/>
    <w:r w:rsidRPr="00D75866">
      <w:rPr>
        <w:i/>
        <w:iCs/>
      </w:rPr>
      <w:t>Heliový pyknometr</w:t>
    </w:r>
    <w:bookmarkEnd w:id="0"/>
    <w:r>
      <w:t>“</w:t>
    </w:r>
  </w:p>
  <w:p w:rsidR="00D75866" w:rsidRDefault="00D75866" w:rsidP="00D75866">
    <w:pPr>
      <w:pStyle w:val="Zhlav"/>
    </w:pPr>
  </w:p>
  <w:p w:rsidR="00D75866" w:rsidRDefault="00D75866" w:rsidP="00D75866">
    <w:pPr>
      <w:pStyle w:val="Zhlav"/>
    </w:pPr>
    <w:r>
      <w:t>Příloha č. 1 Smlouvy o realizaci dodávky</w:t>
    </w:r>
  </w:p>
  <w:p w:rsidR="00D75866" w:rsidRDefault="00D758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866" w:rsidRDefault="00D758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05"/>
    <w:multiLevelType w:val="hybridMultilevel"/>
    <w:tmpl w:val="B8C02CEC"/>
    <w:lvl w:ilvl="0" w:tplc="D61EF4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E94"/>
    <w:multiLevelType w:val="hybridMultilevel"/>
    <w:tmpl w:val="8F6A52CE"/>
    <w:lvl w:ilvl="0" w:tplc="95242B04">
      <w:start w:val="4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0236C"/>
    <w:multiLevelType w:val="hybridMultilevel"/>
    <w:tmpl w:val="EB025232"/>
    <w:lvl w:ilvl="0" w:tplc="B8D0AA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92811"/>
    <w:multiLevelType w:val="hybridMultilevel"/>
    <w:tmpl w:val="9D18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1157"/>
    <w:multiLevelType w:val="hybridMultilevel"/>
    <w:tmpl w:val="6778E288"/>
    <w:lvl w:ilvl="0" w:tplc="216A43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07A"/>
    <w:rsid w:val="00002FD0"/>
    <w:rsid w:val="00004A92"/>
    <w:rsid w:val="00014DB4"/>
    <w:rsid w:val="00026274"/>
    <w:rsid w:val="00026D19"/>
    <w:rsid w:val="00084088"/>
    <w:rsid w:val="000B1C52"/>
    <w:rsid w:val="000C1917"/>
    <w:rsid w:val="000E63B4"/>
    <w:rsid w:val="00157D3F"/>
    <w:rsid w:val="001613F4"/>
    <w:rsid w:val="001719A7"/>
    <w:rsid w:val="001B600B"/>
    <w:rsid w:val="001C1F93"/>
    <w:rsid w:val="001D24CF"/>
    <w:rsid w:val="001D312C"/>
    <w:rsid w:val="001D407A"/>
    <w:rsid w:val="00202553"/>
    <w:rsid w:val="00211955"/>
    <w:rsid w:val="00213DCD"/>
    <w:rsid w:val="002562B8"/>
    <w:rsid w:val="00281847"/>
    <w:rsid w:val="002B335E"/>
    <w:rsid w:val="002C285E"/>
    <w:rsid w:val="002F036F"/>
    <w:rsid w:val="003205A0"/>
    <w:rsid w:val="00350A3D"/>
    <w:rsid w:val="00360B8F"/>
    <w:rsid w:val="00364184"/>
    <w:rsid w:val="00366B48"/>
    <w:rsid w:val="003711DE"/>
    <w:rsid w:val="003766B0"/>
    <w:rsid w:val="003779CE"/>
    <w:rsid w:val="00394BF9"/>
    <w:rsid w:val="003A7D88"/>
    <w:rsid w:val="003F0232"/>
    <w:rsid w:val="003F117E"/>
    <w:rsid w:val="003F2216"/>
    <w:rsid w:val="00447CC2"/>
    <w:rsid w:val="0046405E"/>
    <w:rsid w:val="0047365D"/>
    <w:rsid w:val="004878B5"/>
    <w:rsid w:val="0049159C"/>
    <w:rsid w:val="004A4C39"/>
    <w:rsid w:val="004D08F7"/>
    <w:rsid w:val="004F0441"/>
    <w:rsid w:val="00502E01"/>
    <w:rsid w:val="00513417"/>
    <w:rsid w:val="00531680"/>
    <w:rsid w:val="005500AA"/>
    <w:rsid w:val="00556CAC"/>
    <w:rsid w:val="00595A81"/>
    <w:rsid w:val="005B2A3A"/>
    <w:rsid w:val="005B3501"/>
    <w:rsid w:val="005D7AC6"/>
    <w:rsid w:val="005F4450"/>
    <w:rsid w:val="0060138E"/>
    <w:rsid w:val="00612CAF"/>
    <w:rsid w:val="00621A75"/>
    <w:rsid w:val="006225AE"/>
    <w:rsid w:val="00633DFF"/>
    <w:rsid w:val="006C123C"/>
    <w:rsid w:val="006D2928"/>
    <w:rsid w:val="006D29DB"/>
    <w:rsid w:val="006D3E82"/>
    <w:rsid w:val="006D7C86"/>
    <w:rsid w:val="006F30C3"/>
    <w:rsid w:val="00717540"/>
    <w:rsid w:val="007439C5"/>
    <w:rsid w:val="007620AA"/>
    <w:rsid w:val="0078249B"/>
    <w:rsid w:val="007A403E"/>
    <w:rsid w:val="007B47EA"/>
    <w:rsid w:val="00826648"/>
    <w:rsid w:val="00830DDF"/>
    <w:rsid w:val="008575CC"/>
    <w:rsid w:val="00866E0B"/>
    <w:rsid w:val="008804E8"/>
    <w:rsid w:val="00884621"/>
    <w:rsid w:val="00887AB4"/>
    <w:rsid w:val="00894E4F"/>
    <w:rsid w:val="00896EF9"/>
    <w:rsid w:val="00897A5D"/>
    <w:rsid w:val="008A0013"/>
    <w:rsid w:val="008D6F8B"/>
    <w:rsid w:val="008F4C13"/>
    <w:rsid w:val="00915A07"/>
    <w:rsid w:val="009438D0"/>
    <w:rsid w:val="009450D9"/>
    <w:rsid w:val="00952C77"/>
    <w:rsid w:val="0095764C"/>
    <w:rsid w:val="0096532E"/>
    <w:rsid w:val="00971567"/>
    <w:rsid w:val="009729D6"/>
    <w:rsid w:val="009774C4"/>
    <w:rsid w:val="009845E2"/>
    <w:rsid w:val="009A18A3"/>
    <w:rsid w:val="009B57DF"/>
    <w:rsid w:val="009C0669"/>
    <w:rsid w:val="009F473E"/>
    <w:rsid w:val="00A029D3"/>
    <w:rsid w:val="00A15F7F"/>
    <w:rsid w:val="00A5577B"/>
    <w:rsid w:val="00A774BF"/>
    <w:rsid w:val="00A82B28"/>
    <w:rsid w:val="00AC0FAC"/>
    <w:rsid w:val="00AD1F9A"/>
    <w:rsid w:val="00AF45FC"/>
    <w:rsid w:val="00AF4F36"/>
    <w:rsid w:val="00B1423D"/>
    <w:rsid w:val="00B1552E"/>
    <w:rsid w:val="00B248A4"/>
    <w:rsid w:val="00B61561"/>
    <w:rsid w:val="00B708E7"/>
    <w:rsid w:val="00B8370B"/>
    <w:rsid w:val="00B9706B"/>
    <w:rsid w:val="00BC2EE5"/>
    <w:rsid w:val="00BC49AC"/>
    <w:rsid w:val="00BD2A52"/>
    <w:rsid w:val="00BF1AC4"/>
    <w:rsid w:val="00BF26D9"/>
    <w:rsid w:val="00BF2986"/>
    <w:rsid w:val="00C511D0"/>
    <w:rsid w:val="00C5462C"/>
    <w:rsid w:val="00C6010D"/>
    <w:rsid w:val="00C64B76"/>
    <w:rsid w:val="00C861E8"/>
    <w:rsid w:val="00CF7FBD"/>
    <w:rsid w:val="00D05767"/>
    <w:rsid w:val="00D124D9"/>
    <w:rsid w:val="00D553B2"/>
    <w:rsid w:val="00D75866"/>
    <w:rsid w:val="00D77835"/>
    <w:rsid w:val="00D96D8D"/>
    <w:rsid w:val="00DC70E2"/>
    <w:rsid w:val="00E14495"/>
    <w:rsid w:val="00E37CEC"/>
    <w:rsid w:val="00E507FB"/>
    <w:rsid w:val="00E5647A"/>
    <w:rsid w:val="00E61C44"/>
    <w:rsid w:val="00E71E56"/>
    <w:rsid w:val="00E8774E"/>
    <w:rsid w:val="00EB5320"/>
    <w:rsid w:val="00EB55F4"/>
    <w:rsid w:val="00ED29F2"/>
    <w:rsid w:val="00F0394B"/>
    <w:rsid w:val="00F07B46"/>
    <w:rsid w:val="00F14597"/>
    <w:rsid w:val="00F20F17"/>
    <w:rsid w:val="00F27892"/>
    <w:rsid w:val="00F83320"/>
    <w:rsid w:val="00FA5588"/>
    <w:rsid w:val="00FB7C55"/>
    <w:rsid w:val="00FD18AE"/>
    <w:rsid w:val="00FD441C"/>
    <w:rsid w:val="00F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4F32"/>
  <w15:chartTrackingRefBased/>
  <w15:docId w15:val="{5ECC57CD-F95D-4588-9220-0A5731FE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70B"/>
    <w:pPr>
      <w:ind w:left="720"/>
      <w:contextualSpacing/>
    </w:pPr>
  </w:style>
  <w:style w:type="paragraph" w:customStyle="1" w:styleId="Default">
    <w:name w:val="Default"/>
    <w:rsid w:val="007A4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A0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6156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45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AF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75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866"/>
  </w:style>
  <w:style w:type="paragraph" w:styleId="Zpat">
    <w:name w:val="footer"/>
    <w:basedOn w:val="Normln"/>
    <w:link w:val="ZpatChar"/>
    <w:uiPriority w:val="99"/>
    <w:unhideWhenUsed/>
    <w:rsid w:val="00D75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Výzkumný ústav anorganické chemie a.s.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Koutník</dc:creator>
  <cp:keywords/>
  <dc:description/>
  <cp:lastModifiedBy>Jan Suchomel</cp:lastModifiedBy>
  <cp:revision>3</cp:revision>
  <cp:lastPrinted>2017-12-04T06:58:00Z</cp:lastPrinted>
  <dcterms:created xsi:type="dcterms:W3CDTF">2019-06-25T14:33:00Z</dcterms:created>
  <dcterms:modified xsi:type="dcterms:W3CDTF">2019-06-25T14:34:00Z</dcterms:modified>
</cp:coreProperties>
</file>